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5C7" w:rsidRDefault="002F35C7" w:rsidP="002F35C7">
      <w:pPr>
        <w:pStyle w:val="AralkYok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C33B34">
        <w:rPr>
          <w:rFonts w:ascii="Arial" w:hAnsi="Arial" w:cs="Arial"/>
          <w:b/>
          <w:sz w:val="24"/>
          <w:szCs w:val="24"/>
        </w:rPr>
        <w:t>………………………………………</w:t>
      </w:r>
      <w:proofErr w:type="gramEnd"/>
      <w:r w:rsidRPr="00C33B3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LİMİTED ŞİRKETİ</w:t>
      </w:r>
    </w:p>
    <w:p w:rsidR="002F35C7" w:rsidRPr="00C33B34" w:rsidRDefault="002F35C7" w:rsidP="002F35C7">
      <w:pPr>
        <w:pStyle w:val="AralkYok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C33B34">
        <w:rPr>
          <w:rFonts w:ascii="Arial" w:hAnsi="Arial" w:cs="Arial"/>
          <w:b/>
          <w:sz w:val="24"/>
          <w:szCs w:val="24"/>
        </w:rPr>
        <w:t>ŞİRKET SÖZLEŞMESİ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33B34">
        <w:rPr>
          <w:rFonts w:ascii="Arial" w:hAnsi="Arial" w:cs="Arial"/>
          <w:b/>
          <w:sz w:val="24"/>
          <w:szCs w:val="24"/>
        </w:rPr>
        <w:t>TADİL METNİ</w:t>
      </w:r>
    </w:p>
    <w:p w:rsidR="002F35C7" w:rsidRPr="00C33B34" w:rsidRDefault="002F35C7" w:rsidP="002F35C7">
      <w:pPr>
        <w:pStyle w:val="AralkYok"/>
        <w:jc w:val="both"/>
        <w:rPr>
          <w:rFonts w:ascii="Arial" w:hAnsi="Arial" w:cs="Arial"/>
          <w:sz w:val="24"/>
          <w:szCs w:val="24"/>
        </w:rPr>
      </w:pPr>
    </w:p>
    <w:p w:rsidR="002F35C7" w:rsidRPr="00C33B34" w:rsidRDefault="002F35C7" w:rsidP="002F35C7">
      <w:pPr>
        <w:pStyle w:val="AralkYok"/>
        <w:jc w:val="both"/>
        <w:rPr>
          <w:rFonts w:ascii="Arial" w:hAnsi="Arial" w:cs="Arial"/>
          <w:sz w:val="24"/>
          <w:szCs w:val="24"/>
        </w:rPr>
      </w:pPr>
    </w:p>
    <w:p w:rsidR="002F35C7" w:rsidRPr="00C33B34" w:rsidRDefault="002F35C7" w:rsidP="002F35C7">
      <w:pPr>
        <w:pStyle w:val="AralkYok"/>
        <w:jc w:val="both"/>
        <w:rPr>
          <w:rFonts w:ascii="Arial" w:hAnsi="Arial" w:cs="Arial"/>
          <w:b/>
          <w:sz w:val="24"/>
          <w:szCs w:val="24"/>
        </w:rPr>
      </w:pPr>
      <w:r w:rsidRPr="00C33B34">
        <w:rPr>
          <w:rFonts w:ascii="Arial" w:hAnsi="Arial" w:cs="Arial"/>
          <w:b/>
          <w:sz w:val="24"/>
          <w:szCs w:val="24"/>
        </w:rPr>
        <w:t>YENİ ŞEKLİ</w:t>
      </w:r>
    </w:p>
    <w:p w:rsidR="002F35C7" w:rsidRPr="00F425D5" w:rsidRDefault="002F35C7" w:rsidP="002F35C7">
      <w:pPr>
        <w:pStyle w:val="AralkYok"/>
        <w:jc w:val="both"/>
        <w:rPr>
          <w:rFonts w:ascii="Arial" w:hAnsi="Arial" w:cs="Arial"/>
          <w:b/>
          <w:sz w:val="24"/>
          <w:szCs w:val="24"/>
        </w:rPr>
      </w:pPr>
      <w:r w:rsidRPr="00F425D5">
        <w:rPr>
          <w:rFonts w:ascii="Arial" w:hAnsi="Arial" w:cs="Arial"/>
          <w:b/>
          <w:sz w:val="24"/>
          <w:szCs w:val="24"/>
        </w:rPr>
        <w:t>SERMAYE VE PAY SENETLERİNİN NEV’İ</w:t>
      </w:r>
    </w:p>
    <w:p w:rsidR="002F35C7" w:rsidRPr="00F425D5" w:rsidRDefault="002F35C7" w:rsidP="002F35C7">
      <w:pPr>
        <w:pStyle w:val="AralkYok"/>
        <w:jc w:val="both"/>
        <w:rPr>
          <w:rFonts w:ascii="Arial" w:hAnsi="Arial" w:cs="Arial"/>
          <w:b/>
          <w:sz w:val="24"/>
          <w:szCs w:val="24"/>
        </w:rPr>
      </w:pPr>
      <w:r w:rsidRPr="00F425D5">
        <w:rPr>
          <w:rFonts w:ascii="Arial" w:hAnsi="Arial" w:cs="Arial"/>
          <w:b/>
          <w:sz w:val="24"/>
          <w:szCs w:val="24"/>
        </w:rPr>
        <w:t xml:space="preserve">Madde </w:t>
      </w:r>
      <w:proofErr w:type="gramStart"/>
      <w:r w:rsidRPr="00F425D5">
        <w:rPr>
          <w:rFonts w:ascii="Arial" w:hAnsi="Arial" w:cs="Arial"/>
          <w:b/>
          <w:sz w:val="24"/>
          <w:szCs w:val="24"/>
        </w:rPr>
        <w:t>.....</w:t>
      </w:r>
      <w:proofErr w:type="gramEnd"/>
    </w:p>
    <w:p w:rsidR="002F35C7" w:rsidRPr="00C23B48" w:rsidRDefault="002F35C7" w:rsidP="002F35C7">
      <w:pPr>
        <w:pStyle w:val="AralkYok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(Şirket </w:t>
      </w:r>
      <w:r w:rsidRPr="00C23B48">
        <w:rPr>
          <w:rFonts w:ascii="Arial" w:hAnsi="Arial" w:cs="Arial"/>
          <w:color w:val="FF0000"/>
          <w:sz w:val="24"/>
          <w:szCs w:val="24"/>
        </w:rPr>
        <w:t>sözleşmenin hangi maddesinde yer alıyor ise o madde numarası yazılacak)</w:t>
      </w:r>
    </w:p>
    <w:p w:rsidR="002F35C7" w:rsidRPr="00C23B48" w:rsidRDefault="002F35C7" w:rsidP="002F35C7">
      <w:pPr>
        <w:pStyle w:val="AralkYok"/>
        <w:jc w:val="both"/>
        <w:rPr>
          <w:rFonts w:ascii="Arial" w:hAnsi="Arial" w:cs="Arial"/>
          <w:sz w:val="24"/>
          <w:szCs w:val="24"/>
        </w:rPr>
      </w:pPr>
    </w:p>
    <w:p w:rsidR="002F35C7" w:rsidRDefault="002F35C7" w:rsidP="002F35C7">
      <w:pPr>
        <w:pStyle w:val="Style92"/>
        <w:widowControl/>
        <w:tabs>
          <w:tab w:val="left" w:leader="dot" w:pos="2371"/>
          <w:tab w:val="left" w:leader="dot" w:pos="4037"/>
          <w:tab w:val="left" w:leader="dot" w:pos="6437"/>
        </w:tabs>
        <w:spacing w:line="240" w:lineRule="auto"/>
        <w:rPr>
          <w:rFonts w:ascii="Arial" w:hAnsi="Arial" w:cs="Arial"/>
        </w:rPr>
      </w:pPr>
    </w:p>
    <w:p w:rsidR="002F35C7" w:rsidRPr="00C23B48" w:rsidRDefault="002F35C7" w:rsidP="002F35C7">
      <w:pPr>
        <w:pStyle w:val="Style92"/>
        <w:widowControl/>
        <w:tabs>
          <w:tab w:val="left" w:leader="dot" w:pos="2371"/>
          <w:tab w:val="left" w:leader="dot" w:pos="4037"/>
          <w:tab w:val="left" w:leader="dot" w:pos="6437"/>
        </w:tabs>
        <w:spacing w:line="240" w:lineRule="auto"/>
        <w:rPr>
          <w:rFonts w:ascii="Arial" w:hAnsi="Arial" w:cs="Arial"/>
        </w:rPr>
      </w:pPr>
      <w:r w:rsidRPr="00C23B48">
        <w:rPr>
          <w:rFonts w:ascii="Arial" w:hAnsi="Arial" w:cs="Arial"/>
        </w:rPr>
        <w:t xml:space="preserve">Şirketin sermayesi, beheri </w:t>
      </w:r>
      <w:proofErr w:type="gramStart"/>
      <w:r w:rsidRPr="00C23B48">
        <w:rPr>
          <w:rFonts w:ascii="Arial" w:hAnsi="Arial" w:cs="Arial"/>
        </w:rPr>
        <w:t>………………</w:t>
      </w:r>
      <w:proofErr w:type="gramEnd"/>
      <w:r w:rsidRPr="00C23B48">
        <w:rPr>
          <w:rFonts w:ascii="Arial" w:hAnsi="Arial" w:cs="Arial"/>
        </w:rPr>
        <w:t xml:space="preserve"> Türk Lirası değerinde </w:t>
      </w:r>
      <w:r w:rsidRPr="00C23B48">
        <w:rPr>
          <w:rFonts w:ascii="Arial" w:hAnsi="Arial" w:cs="Arial"/>
          <w:color w:val="FF0000"/>
        </w:rPr>
        <w:t xml:space="preserve">(Bir payın değeri 25,00 TL ve katları şeklinde belirlenecektir) </w:t>
      </w:r>
      <w:r w:rsidRPr="00C23B48">
        <w:rPr>
          <w:rFonts w:ascii="Arial" w:hAnsi="Arial" w:cs="Arial"/>
        </w:rPr>
        <w:t xml:space="preserve"> </w:t>
      </w:r>
      <w:proofErr w:type="gramStart"/>
      <w:r w:rsidRPr="00C23B48">
        <w:rPr>
          <w:rFonts w:ascii="Arial" w:hAnsi="Arial" w:cs="Arial"/>
        </w:rPr>
        <w:t>………….</w:t>
      </w:r>
      <w:proofErr w:type="gramEnd"/>
      <w:r w:rsidRPr="00C23B48">
        <w:rPr>
          <w:rFonts w:ascii="Arial" w:hAnsi="Arial" w:cs="Arial"/>
        </w:rPr>
        <w:t xml:space="preserve">  paya ayrılmış toplam </w:t>
      </w:r>
      <w:proofErr w:type="gramStart"/>
      <w:r w:rsidRPr="00C23B48">
        <w:rPr>
          <w:rFonts w:ascii="Arial" w:hAnsi="Arial" w:cs="Arial"/>
        </w:rPr>
        <w:t>…………….</w:t>
      </w:r>
      <w:proofErr w:type="gramEnd"/>
      <w:r w:rsidRPr="00C23B48">
        <w:rPr>
          <w:rFonts w:ascii="Arial" w:hAnsi="Arial" w:cs="Arial"/>
        </w:rPr>
        <w:t xml:space="preserve"> Türk Lirası değerindedir.</w:t>
      </w:r>
    </w:p>
    <w:p w:rsidR="002F35C7" w:rsidRDefault="002F35C7" w:rsidP="002F35C7">
      <w:pPr>
        <w:jc w:val="both"/>
      </w:pPr>
    </w:p>
    <w:p w:rsidR="002F35C7" w:rsidRDefault="002F35C7" w:rsidP="002F35C7">
      <w:pPr>
        <w:jc w:val="both"/>
      </w:pPr>
      <w:r w:rsidRPr="00C23B48">
        <w:rPr>
          <w:rFonts w:ascii="Arial" w:hAnsi="Arial" w:cs="Arial"/>
          <w:sz w:val="24"/>
          <w:szCs w:val="24"/>
        </w:rPr>
        <w:t>- Beheri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……..</w:t>
      </w:r>
      <w:proofErr w:type="gramEnd"/>
      <w:r w:rsidRPr="00C23B4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16"/>
          <w:szCs w:val="16"/>
        </w:rPr>
        <w:t>(Bir payın değeri yazılacak)</w:t>
      </w:r>
      <w:r w:rsidRPr="00C23B48">
        <w:rPr>
          <w:rFonts w:ascii="Arial" w:hAnsi="Arial" w:cs="Arial"/>
          <w:sz w:val="24"/>
          <w:szCs w:val="24"/>
        </w:rPr>
        <w:t xml:space="preserve"> TL değerinde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 w:rsidRPr="00C23B4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16"/>
          <w:szCs w:val="16"/>
        </w:rPr>
        <w:t>(Toplam pay adedi yazılacak)</w:t>
      </w:r>
      <w:r w:rsidRPr="00C23B48">
        <w:rPr>
          <w:rFonts w:ascii="Arial" w:hAnsi="Arial" w:cs="Arial"/>
          <w:sz w:val="24"/>
          <w:szCs w:val="24"/>
        </w:rPr>
        <w:t xml:space="preserve"> adet paya karşılık gelen 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16"/>
          <w:szCs w:val="16"/>
        </w:rPr>
        <w:t>(Sermaye miktarı yazılacak)</w:t>
      </w:r>
      <w:r w:rsidRPr="00C23B48">
        <w:rPr>
          <w:rFonts w:ascii="Arial" w:hAnsi="Arial" w:cs="Arial"/>
          <w:sz w:val="24"/>
          <w:szCs w:val="24"/>
        </w:rPr>
        <w:t xml:space="preserve"> TL </w:t>
      </w:r>
      <w:proofErr w:type="gramStart"/>
      <w:r>
        <w:rPr>
          <w:rFonts w:ascii="Arial" w:hAnsi="Arial" w:cs="Arial"/>
          <w:sz w:val="24"/>
          <w:szCs w:val="24"/>
        </w:rPr>
        <w:t>………..,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16"/>
          <w:szCs w:val="16"/>
        </w:rPr>
        <w:t>(Ortağın adı soyadı yazılacak)</w:t>
      </w:r>
      <w:r w:rsidRPr="00C23B48">
        <w:rPr>
          <w:rFonts w:ascii="Arial" w:hAnsi="Arial" w:cs="Arial"/>
          <w:sz w:val="24"/>
          <w:szCs w:val="24"/>
        </w:rPr>
        <w:t xml:space="preserve"> </w:t>
      </w:r>
    </w:p>
    <w:p w:rsidR="002F35C7" w:rsidRDefault="002F35C7" w:rsidP="002F35C7">
      <w:pPr>
        <w:jc w:val="both"/>
      </w:pPr>
      <w:r w:rsidRPr="00C23B48">
        <w:rPr>
          <w:rFonts w:ascii="Arial" w:hAnsi="Arial" w:cs="Arial"/>
          <w:sz w:val="24"/>
          <w:szCs w:val="24"/>
        </w:rPr>
        <w:t>- Beheri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……..</w:t>
      </w:r>
      <w:proofErr w:type="gramEnd"/>
      <w:r w:rsidRPr="00C23B4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16"/>
          <w:szCs w:val="16"/>
        </w:rPr>
        <w:t>(Bir payın değeri yazılacak)</w:t>
      </w:r>
      <w:r w:rsidRPr="00C23B48">
        <w:rPr>
          <w:rFonts w:ascii="Arial" w:hAnsi="Arial" w:cs="Arial"/>
          <w:sz w:val="24"/>
          <w:szCs w:val="24"/>
        </w:rPr>
        <w:t xml:space="preserve"> TL değerinde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 w:rsidRPr="00C23B4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16"/>
          <w:szCs w:val="16"/>
        </w:rPr>
        <w:t>(Toplam pay adedi yazılacak)</w:t>
      </w:r>
      <w:r w:rsidRPr="00C23B48">
        <w:rPr>
          <w:rFonts w:ascii="Arial" w:hAnsi="Arial" w:cs="Arial"/>
          <w:sz w:val="24"/>
          <w:szCs w:val="24"/>
        </w:rPr>
        <w:t xml:space="preserve"> adet paya karşılık gelen 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16"/>
          <w:szCs w:val="16"/>
        </w:rPr>
        <w:t>(Sermaye miktarı yazılacak)</w:t>
      </w:r>
      <w:r w:rsidRPr="00C23B48">
        <w:rPr>
          <w:rFonts w:ascii="Arial" w:hAnsi="Arial" w:cs="Arial"/>
          <w:sz w:val="24"/>
          <w:szCs w:val="24"/>
        </w:rPr>
        <w:t xml:space="preserve"> TL </w:t>
      </w:r>
      <w:proofErr w:type="gramStart"/>
      <w:r>
        <w:rPr>
          <w:rFonts w:ascii="Arial" w:hAnsi="Arial" w:cs="Arial"/>
          <w:sz w:val="24"/>
          <w:szCs w:val="24"/>
        </w:rPr>
        <w:t>………..,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16"/>
          <w:szCs w:val="16"/>
        </w:rPr>
        <w:t>(Ortağın adı soyadı yazılacak)</w:t>
      </w:r>
      <w:r w:rsidRPr="00C23B48">
        <w:rPr>
          <w:rFonts w:ascii="Arial" w:hAnsi="Arial" w:cs="Arial"/>
          <w:sz w:val="24"/>
          <w:szCs w:val="24"/>
        </w:rPr>
        <w:t xml:space="preserve"> </w:t>
      </w:r>
    </w:p>
    <w:p w:rsidR="002F35C7" w:rsidRDefault="002F35C7" w:rsidP="002F35C7">
      <w:pPr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294F69">
        <w:rPr>
          <w:rFonts w:ascii="Arial" w:hAnsi="Arial" w:cs="Arial"/>
          <w:sz w:val="24"/>
          <w:szCs w:val="24"/>
        </w:rPr>
        <w:t xml:space="preserve">Önceki sermayenin tamamı ödenmiştir. </w:t>
      </w:r>
      <w:r w:rsidRPr="00B91783">
        <w:rPr>
          <w:rFonts w:ascii="Arial" w:hAnsi="Arial" w:cs="Arial"/>
          <w:sz w:val="24"/>
          <w:szCs w:val="24"/>
        </w:rPr>
        <w:t xml:space="preserve">Bu defa artırılan </w:t>
      </w:r>
      <w:proofErr w:type="gramStart"/>
      <w:r>
        <w:rPr>
          <w:rFonts w:ascii="Arial" w:hAnsi="Arial" w:cs="Arial"/>
          <w:sz w:val="24"/>
          <w:szCs w:val="24"/>
        </w:rPr>
        <w:t>…</w:t>
      </w:r>
      <w:r w:rsidRPr="000F7823">
        <w:rPr>
          <w:rFonts w:ascii="Arial" w:hAnsi="Arial" w:cs="Arial"/>
          <w:sz w:val="24"/>
          <w:szCs w:val="24"/>
        </w:rPr>
        <w:t>………….</w:t>
      </w:r>
      <w:proofErr w:type="gramEnd"/>
      <w:r w:rsidRPr="000F7823">
        <w:rPr>
          <w:rFonts w:ascii="Arial" w:hAnsi="Arial" w:cs="Arial"/>
          <w:sz w:val="24"/>
          <w:szCs w:val="24"/>
        </w:rPr>
        <w:t xml:space="preserve"> TL.’</w:t>
      </w:r>
      <w:proofErr w:type="spellStart"/>
      <w:r w:rsidRPr="000F7823">
        <w:rPr>
          <w:rFonts w:ascii="Arial" w:hAnsi="Arial" w:cs="Arial"/>
          <w:sz w:val="24"/>
          <w:szCs w:val="24"/>
        </w:rPr>
        <w:t>nin</w:t>
      </w:r>
      <w:proofErr w:type="spellEnd"/>
      <w:r w:rsidRPr="000F782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tamamı</w:t>
      </w:r>
      <w:r w:rsidRPr="000F7823">
        <w:rPr>
          <w:rFonts w:ascii="Arial" w:hAnsi="Arial" w:cs="Arial"/>
          <w:sz w:val="24"/>
          <w:szCs w:val="24"/>
        </w:rPr>
        <w:t xml:space="preserve"> nakdi olarak taahhüt edilmiştir. Nakden taahhüt edilen tutarın tamamı sermaye artırım tescilini izleyen 24 ay içinde ödenecektir. </w:t>
      </w:r>
      <w:r>
        <w:rPr>
          <w:rFonts w:ascii="Arial" w:hAnsi="Arial" w:cs="Arial"/>
          <w:sz w:val="24"/>
          <w:szCs w:val="24"/>
        </w:rPr>
        <w:t>(</w:t>
      </w:r>
      <w:r w:rsidRPr="00B71256">
        <w:rPr>
          <w:rFonts w:ascii="Arial" w:hAnsi="Arial" w:cs="Arial"/>
          <w:b/>
          <w:color w:val="FF0000"/>
          <w:sz w:val="24"/>
          <w:szCs w:val="24"/>
          <w:u w:val="single"/>
        </w:rPr>
        <w:t>ÖRNEK 1: SADECE NAKDİ TAAHHÜT VAR İSE</w:t>
      </w:r>
      <w:r>
        <w:rPr>
          <w:rFonts w:ascii="Arial" w:hAnsi="Arial" w:cs="Arial"/>
          <w:b/>
          <w:color w:val="FF0000"/>
          <w:sz w:val="24"/>
          <w:szCs w:val="24"/>
          <w:u w:val="single"/>
        </w:rPr>
        <w:t>)</w:t>
      </w:r>
    </w:p>
    <w:p w:rsidR="002F35C7" w:rsidRDefault="002F35C7" w:rsidP="002F35C7">
      <w:pPr>
        <w:pStyle w:val="AralkYok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MÜDÜRLER KURULU</w:t>
      </w:r>
    </w:p>
    <w:p w:rsidR="002F35C7" w:rsidRPr="0024144F" w:rsidRDefault="002F35C7" w:rsidP="002F35C7">
      <w:pPr>
        <w:pStyle w:val="AralkYok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A91E8A">
        <w:rPr>
          <w:rFonts w:ascii="Arial" w:hAnsi="Arial" w:cs="Arial"/>
          <w:b/>
          <w:sz w:val="24"/>
          <w:szCs w:val="24"/>
          <w:highlight w:val="yellow"/>
        </w:rPr>
        <w:t>(</w:t>
      </w:r>
      <w:proofErr w:type="gramEnd"/>
      <w:r w:rsidRPr="00A91E8A">
        <w:rPr>
          <w:rFonts w:ascii="Arial" w:hAnsi="Arial" w:cs="Arial"/>
          <w:b/>
          <w:sz w:val="24"/>
          <w:szCs w:val="24"/>
          <w:highlight w:val="yellow"/>
        </w:rPr>
        <w:t>TADİL METNİ SADECE ŞİRKETİN MÜDÜRLER KURULUNCA İMZALANMALIDIR. TÜM ORTAKLARIN İMZALAMASINA GEREK YOKTUR.</w:t>
      </w:r>
      <w:proofErr w:type="gramStart"/>
      <w:r w:rsidRPr="00A91E8A">
        <w:rPr>
          <w:rFonts w:ascii="Arial" w:hAnsi="Arial" w:cs="Arial"/>
          <w:b/>
          <w:sz w:val="24"/>
          <w:szCs w:val="24"/>
          <w:highlight w:val="yellow"/>
        </w:rPr>
        <w:t>)</w:t>
      </w:r>
      <w:proofErr w:type="gramEnd"/>
    </w:p>
    <w:p w:rsidR="002F35C7" w:rsidRDefault="002F35C7" w:rsidP="002F35C7">
      <w:pPr>
        <w:pStyle w:val="AralkYok"/>
        <w:jc w:val="both"/>
        <w:rPr>
          <w:rFonts w:ascii="Arial" w:hAnsi="Arial" w:cs="Arial"/>
          <w:sz w:val="24"/>
          <w:szCs w:val="24"/>
        </w:rPr>
      </w:pPr>
    </w:p>
    <w:p w:rsidR="002F35C7" w:rsidRDefault="002F35C7" w:rsidP="002F35C7">
      <w:pPr>
        <w:pStyle w:val="AralkYok"/>
        <w:jc w:val="both"/>
        <w:rPr>
          <w:rFonts w:ascii="Arial" w:hAnsi="Arial" w:cs="Arial"/>
          <w:sz w:val="24"/>
          <w:szCs w:val="24"/>
        </w:rPr>
      </w:pPr>
    </w:p>
    <w:p w:rsidR="002F35C7" w:rsidRDefault="002F35C7" w:rsidP="002F35C7">
      <w:pPr>
        <w:pStyle w:val="AralkYok"/>
        <w:jc w:val="both"/>
        <w:rPr>
          <w:rFonts w:ascii="Arial" w:hAnsi="Arial" w:cs="Arial"/>
          <w:sz w:val="24"/>
          <w:szCs w:val="24"/>
        </w:rPr>
      </w:pPr>
    </w:p>
    <w:p w:rsidR="002F35C7" w:rsidRDefault="002F35C7" w:rsidP="002F35C7">
      <w:pPr>
        <w:pStyle w:val="AralkYok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İmza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</w:t>
      </w:r>
      <w:proofErr w:type="spellStart"/>
      <w:r>
        <w:rPr>
          <w:rFonts w:ascii="Arial" w:hAnsi="Arial" w:cs="Arial"/>
          <w:sz w:val="24"/>
          <w:szCs w:val="24"/>
        </w:rPr>
        <w:t>İmza</w:t>
      </w:r>
      <w:proofErr w:type="spellEnd"/>
    </w:p>
    <w:p w:rsidR="002F35C7" w:rsidRDefault="002F35C7" w:rsidP="002F35C7">
      <w:pPr>
        <w:pStyle w:val="AralkYok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Adı Soyadı</w:t>
      </w:r>
      <w:r w:rsidRPr="00377E9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Adı Soyadı</w:t>
      </w:r>
    </w:p>
    <w:p w:rsidR="002F35C7" w:rsidRDefault="002F35C7" w:rsidP="002F35C7">
      <w:pPr>
        <w:pStyle w:val="AralkYok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T.C. Kimlik 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T.C. Kimlik No</w:t>
      </w:r>
    </w:p>
    <w:p w:rsidR="002F35C7" w:rsidRDefault="002F35C7" w:rsidP="002F35C7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2F35C7" w:rsidRDefault="002F35C7" w:rsidP="002F35C7">
      <w:pPr>
        <w:jc w:val="both"/>
        <w:rPr>
          <w:rFonts w:ascii="Arial" w:hAnsi="Arial" w:cs="Arial"/>
          <w:b/>
          <w:sz w:val="24"/>
          <w:szCs w:val="24"/>
        </w:rPr>
      </w:pPr>
      <w:r w:rsidRPr="00DD1296">
        <w:rPr>
          <w:rFonts w:ascii="Arial" w:hAnsi="Arial" w:cs="Arial"/>
          <w:b/>
          <w:sz w:val="24"/>
          <w:szCs w:val="24"/>
        </w:rPr>
        <w:t>-----------------------------------------------------------------------------------------------------------------</w:t>
      </w:r>
    </w:p>
    <w:p w:rsidR="002F35C7" w:rsidRPr="002F35C7" w:rsidRDefault="002F35C7" w:rsidP="002F35C7">
      <w:pPr>
        <w:jc w:val="center"/>
        <w:rPr>
          <w:rFonts w:ascii="Arial" w:hAnsi="Arial" w:cs="Arial"/>
          <w:b/>
          <w:sz w:val="24"/>
          <w:szCs w:val="24"/>
        </w:rPr>
      </w:pPr>
      <w:r w:rsidRPr="002F35C7">
        <w:rPr>
          <w:rFonts w:ascii="Arial" w:hAnsi="Arial" w:cs="Arial"/>
          <w:b/>
          <w:sz w:val="24"/>
          <w:szCs w:val="24"/>
          <w:highlight w:val="cyan"/>
        </w:rPr>
        <w:t>Not: Aşağıdaki açıklama örneklerinden faydalanarak kendi artırım kalemlerinize göre detay bilgisine yer veriniz.</w:t>
      </w:r>
    </w:p>
    <w:p w:rsidR="002F35C7" w:rsidRPr="00DD1296" w:rsidRDefault="002F35C7" w:rsidP="002F35C7">
      <w:pPr>
        <w:jc w:val="both"/>
        <w:rPr>
          <w:rFonts w:ascii="Arial" w:hAnsi="Arial" w:cs="Arial"/>
          <w:b/>
          <w:sz w:val="24"/>
          <w:szCs w:val="24"/>
        </w:rPr>
      </w:pPr>
    </w:p>
    <w:p w:rsidR="002F35C7" w:rsidRDefault="002F35C7" w:rsidP="002F35C7">
      <w:pPr>
        <w:jc w:val="both"/>
        <w:rPr>
          <w:rFonts w:ascii="Arial" w:hAnsi="Arial" w:cs="Arial"/>
          <w:b/>
          <w:color w:val="FF0000"/>
          <w:sz w:val="24"/>
          <w:szCs w:val="24"/>
          <w:u w:val="single"/>
        </w:rPr>
      </w:pPr>
      <w:r w:rsidRPr="002F35C7">
        <w:rPr>
          <w:rFonts w:ascii="Arial" w:hAnsi="Arial" w:cs="Arial"/>
          <w:sz w:val="24"/>
          <w:szCs w:val="24"/>
          <w:highlight w:val="green"/>
        </w:rPr>
        <w:t>(</w:t>
      </w:r>
      <w:r w:rsidRPr="002F35C7">
        <w:rPr>
          <w:rFonts w:ascii="Arial" w:hAnsi="Arial" w:cs="Arial"/>
          <w:b/>
          <w:color w:val="FF0000"/>
          <w:sz w:val="24"/>
          <w:szCs w:val="24"/>
          <w:highlight w:val="green"/>
          <w:u w:val="single"/>
        </w:rPr>
        <w:t>ÖRNEK 2: NAKDİ TAAHHÜT İLE BİRLİKTE İÇ KAYNAKLARDAN ARTIRIM VAR İSE)</w:t>
      </w:r>
    </w:p>
    <w:p w:rsidR="002F35C7" w:rsidRPr="00B71256" w:rsidRDefault="002F35C7" w:rsidP="002F35C7">
      <w:pPr>
        <w:jc w:val="both"/>
        <w:rPr>
          <w:rFonts w:ascii="Arial" w:hAnsi="Arial" w:cs="Arial"/>
          <w:b/>
          <w:color w:val="FF0000"/>
          <w:sz w:val="24"/>
          <w:szCs w:val="24"/>
          <w:u w:val="single"/>
        </w:rPr>
      </w:pPr>
      <w:r w:rsidRPr="00294F69">
        <w:rPr>
          <w:rFonts w:ascii="Arial" w:hAnsi="Arial" w:cs="Arial"/>
          <w:sz w:val="24"/>
          <w:szCs w:val="24"/>
        </w:rPr>
        <w:t xml:space="preserve">Önceki sermayenin tamamı ödenmiştir. </w:t>
      </w:r>
      <w:r w:rsidRPr="00B91783">
        <w:rPr>
          <w:rFonts w:ascii="Arial" w:hAnsi="Arial" w:cs="Arial"/>
          <w:sz w:val="24"/>
          <w:szCs w:val="24"/>
        </w:rPr>
        <w:t xml:space="preserve">Bu defa artırılan </w:t>
      </w:r>
      <w:proofErr w:type="gramStart"/>
      <w:r>
        <w:rPr>
          <w:rFonts w:ascii="Arial" w:hAnsi="Arial" w:cs="Arial"/>
          <w:sz w:val="24"/>
          <w:szCs w:val="24"/>
        </w:rPr>
        <w:t>…</w:t>
      </w:r>
      <w:r w:rsidRPr="000F7823">
        <w:rPr>
          <w:rFonts w:ascii="Arial" w:hAnsi="Arial" w:cs="Arial"/>
          <w:sz w:val="24"/>
          <w:szCs w:val="24"/>
        </w:rPr>
        <w:t>………….</w:t>
      </w:r>
      <w:proofErr w:type="gramEnd"/>
      <w:r w:rsidRPr="000F7823">
        <w:rPr>
          <w:rFonts w:ascii="Arial" w:hAnsi="Arial" w:cs="Arial"/>
          <w:sz w:val="24"/>
          <w:szCs w:val="24"/>
        </w:rPr>
        <w:t xml:space="preserve"> TL.’</w:t>
      </w:r>
      <w:proofErr w:type="spellStart"/>
      <w:r w:rsidRPr="000F7823">
        <w:rPr>
          <w:rFonts w:ascii="Arial" w:hAnsi="Arial" w:cs="Arial"/>
          <w:sz w:val="24"/>
          <w:szCs w:val="24"/>
        </w:rPr>
        <w:t>nin</w:t>
      </w:r>
      <w:proofErr w:type="spellEnd"/>
      <w:r w:rsidRPr="000F782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F7823">
        <w:rPr>
          <w:rFonts w:ascii="Arial" w:hAnsi="Arial" w:cs="Arial"/>
          <w:sz w:val="24"/>
          <w:szCs w:val="24"/>
        </w:rPr>
        <w:t>……………………</w:t>
      </w:r>
      <w:proofErr w:type="gramEnd"/>
      <w:r w:rsidRPr="000F7823">
        <w:rPr>
          <w:rFonts w:ascii="Arial" w:hAnsi="Arial" w:cs="Arial"/>
          <w:sz w:val="24"/>
          <w:szCs w:val="24"/>
        </w:rPr>
        <w:t xml:space="preserve"> TL’si ortaklara borçlar hesabından, </w:t>
      </w:r>
      <w:proofErr w:type="gramStart"/>
      <w:r w:rsidRPr="000F7823">
        <w:rPr>
          <w:rFonts w:ascii="Arial" w:hAnsi="Arial" w:cs="Arial"/>
          <w:sz w:val="24"/>
          <w:szCs w:val="24"/>
        </w:rPr>
        <w:t>……………………</w:t>
      </w:r>
      <w:proofErr w:type="gramEnd"/>
      <w:r w:rsidRPr="000F7823">
        <w:rPr>
          <w:rFonts w:ascii="Arial" w:hAnsi="Arial" w:cs="Arial"/>
          <w:sz w:val="24"/>
          <w:szCs w:val="24"/>
        </w:rPr>
        <w:t xml:space="preserve"> TL’si geçmiş yıl karlarından karşılanmış olup geriye kalan </w:t>
      </w:r>
      <w:proofErr w:type="gramStart"/>
      <w:r w:rsidRPr="000F7823">
        <w:rPr>
          <w:rFonts w:ascii="Arial" w:hAnsi="Arial" w:cs="Arial"/>
          <w:sz w:val="24"/>
          <w:szCs w:val="24"/>
        </w:rPr>
        <w:t>……………………</w:t>
      </w:r>
      <w:proofErr w:type="gramEnd"/>
      <w:r w:rsidRPr="000F7823">
        <w:rPr>
          <w:rFonts w:ascii="Arial" w:hAnsi="Arial" w:cs="Arial"/>
          <w:sz w:val="24"/>
          <w:szCs w:val="24"/>
        </w:rPr>
        <w:t xml:space="preserve"> TL ise nakdi olarak taahhüt edilmiştir. Nakden taahhüt edilen tutarın tamamı sermaye artırım tescilini izleyen 24 ay içinde ödenecektir. </w:t>
      </w:r>
    </w:p>
    <w:p w:rsidR="002F35C7" w:rsidRDefault="002F35C7" w:rsidP="002F35C7">
      <w:pPr>
        <w:jc w:val="both"/>
        <w:rPr>
          <w:rFonts w:ascii="Arial" w:hAnsi="Arial" w:cs="Arial"/>
          <w:sz w:val="24"/>
          <w:szCs w:val="24"/>
        </w:rPr>
      </w:pPr>
    </w:p>
    <w:p w:rsidR="002F35C7" w:rsidRPr="00B71256" w:rsidRDefault="002F35C7" w:rsidP="002F35C7">
      <w:pPr>
        <w:rPr>
          <w:rFonts w:ascii="Arial" w:hAnsi="Arial" w:cs="Arial"/>
          <w:b/>
          <w:color w:val="FF0000"/>
          <w:sz w:val="24"/>
          <w:szCs w:val="24"/>
          <w:u w:val="single"/>
        </w:rPr>
      </w:pPr>
      <w:r w:rsidRPr="002F35C7">
        <w:rPr>
          <w:rFonts w:ascii="Arial" w:hAnsi="Arial" w:cs="Arial"/>
          <w:b/>
          <w:color w:val="FF0000"/>
          <w:sz w:val="24"/>
          <w:szCs w:val="24"/>
          <w:highlight w:val="blue"/>
          <w:u w:val="single"/>
        </w:rPr>
        <w:t>ÖRNEK 3: SADECE İÇ KAYNAKLARDAN ARTIRIM VAR İSE</w:t>
      </w:r>
    </w:p>
    <w:p w:rsidR="002F35C7" w:rsidRDefault="002F35C7" w:rsidP="002F35C7">
      <w:pPr>
        <w:jc w:val="both"/>
        <w:rPr>
          <w:rFonts w:ascii="Arial" w:hAnsi="Arial" w:cs="Arial"/>
          <w:sz w:val="24"/>
          <w:szCs w:val="24"/>
        </w:rPr>
      </w:pPr>
      <w:r w:rsidRPr="00294F69">
        <w:rPr>
          <w:rFonts w:ascii="Arial" w:hAnsi="Arial" w:cs="Arial"/>
          <w:sz w:val="24"/>
          <w:szCs w:val="24"/>
        </w:rPr>
        <w:t xml:space="preserve">Önceki sermayenin tamamı ödenmiştir. </w:t>
      </w:r>
      <w:r w:rsidRPr="00B91783">
        <w:rPr>
          <w:rFonts w:ascii="Arial" w:hAnsi="Arial" w:cs="Arial"/>
          <w:sz w:val="24"/>
          <w:szCs w:val="24"/>
        </w:rPr>
        <w:t xml:space="preserve">Bu defa artırılan </w:t>
      </w:r>
      <w:proofErr w:type="gramStart"/>
      <w:r>
        <w:rPr>
          <w:rFonts w:ascii="Arial" w:hAnsi="Arial" w:cs="Arial"/>
          <w:sz w:val="24"/>
          <w:szCs w:val="24"/>
        </w:rPr>
        <w:t>…</w:t>
      </w:r>
      <w:r w:rsidRPr="000F7823">
        <w:rPr>
          <w:rFonts w:ascii="Arial" w:hAnsi="Arial" w:cs="Arial"/>
          <w:sz w:val="24"/>
          <w:szCs w:val="24"/>
        </w:rPr>
        <w:t>………….</w:t>
      </w:r>
      <w:proofErr w:type="gramEnd"/>
      <w:r w:rsidRPr="000F7823">
        <w:rPr>
          <w:rFonts w:ascii="Arial" w:hAnsi="Arial" w:cs="Arial"/>
          <w:sz w:val="24"/>
          <w:szCs w:val="24"/>
        </w:rPr>
        <w:t xml:space="preserve"> TL.’</w:t>
      </w:r>
      <w:proofErr w:type="spellStart"/>
      <w:r w:rsidRPr="000F7823">
        <w:rPr>
          <w:rFonts w:ascii="Arial" w:hAnsi="Arial" w:cs="Arial"/>
          <w:sz w:val="24"/>
          <w:szCs w:val="24"/>
        </w:rPr>
        <w:t>nin</w:t>
      </w:r>
      <w:proofErr w:type="spellEnd"/>
      <w:r w:rsidRPr="000F782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F7823">
        <w:rPr>
          <w:rFonts w:ascii="Arial" w:hAnsi="Arial" w:cs="Arial"/>
          <w:sz w:val="24"/>
          <w:szCs w:val="24"/>
        </w:rPr>
        <w:t>……………………</w:t>
      </w:r>
      <w:proofErr w:type="gramEnd"/>
      <w:r w:rsidRPr="000F7823">
        <w:rPr>
          <w:rFonts w:ascii="Arial" w:hAnsi="Arial" w:cs="Arial"/>
          <w:sz w:val="24"/>
          <w:szCs w:val="24"/>
        </w:rPr>
        <w:t xml:space="preserve"> TL’si ortaklara borçlar hesabından, </w:t>
      </w:r>
      <w:proofErr w:type="gramStart"/>
      <w:r w:rsidRPr="000F7823">
        <w:rPr>
          <w:rFonts w:ascii="Arial" w:hAnsi="Arial" w:cs="Arial"/>
          <w:sz w:val="24"/>
          <w:szCs w:val="24"/>
        </w:rPr>
        <w:t>……………………</w:t>
      </w:r>
      <w:proofErr w:type="gramEnd"/>
      <w:r w:rsidRPr="000F7823">
        <w:rPr>
          <w:rFonts w:ascii="Arial" w:hAnsi="Arial" w:cs="Arial"/>
          <w:sz w:val="24"/>
          <w:szCs w:val="24"/>
        </w:rPr>
        <w:t xml:space="preserve"> TL’si geçmiş yıl karlarından karşılanmış</w:t>
      </w:r>
      <w:r>
        <w:rPr>
          <w:rFonts w:ascii="Arial" w:hAnsi="Arial" w:cs="Arial"/>
          <w:sz w:val="24"/>
          <w:szCs w:val="24"/>
        </w:rPr>
        <w:t>tır.</w:t>
      </w:r>
      <w:r w:rsidRPr="000F7823">
        <w:rPr>
          <w:rFonts w:ascii="Arial" w:hAnsi="Arial" w:cs="Arial"/>
          <w:sz w:val="24"/>
          <w:szCs w:val="24"/>
        </w:rPr>
        <w:t xml:space="preserve"> </w:t>
      </w:r>
    </w:p>
    <w:p w:rsidR="002F35C7" w:rsidRDefault="002F35C7" w:rsidP="002F35C7">
      <w:pPr>
        <w:jc w:val="both"/>
        <w:rPr>
          <w:rFonts w:ascii="Arial" w:hAnsi="Arial" w:cs="Arial"/>
          <w:sz w:val="24"/>
          <w:szCs w:val="24"/>
        </w:rPr>
      </w:pPr>
    </w:p>
    <w:p w:rsidR="002F35C7" w:rsidRPr="002F35C7" w:rsidRDefault="002F35C7" w:rsidP="002F35C7">
      <w:pPr>
        <w:rPr>
          <w:rFonts w:ascii="Arial" w:hAnsi="Arial" w:cs="Arial"/>
          <w:b/>
          <w:sz w:val="24"/>
          <w:szCs w:val="24"/>
          <w:u w:val="single"/>
        </w:rPr>
      </w:pPr>
      <w:r w:rsidRPr="002F35C7">
        <w:rPr>
          <w:rFonts w:ascii="Arial" w:hAnsi="Arial" w:cs="Arial"/>
          <w:b/>
          <w:sz w:val="24"/>
          <w:szCs w:val="24"/>
          <w:highlight w:val="darkGray"/>
          <w:u w:val="single"/>
        </w:rPr>
        <w:t>ÖRNEK 4: NAKDİ TAHHÜT İLE BİRLİKTE AYNİ SERMAYE VAR İSE</w:t>
      </w:r>
    </w:p>
    <w:p w:rsidR="002F35C7" w:rsidRDefault="002F35C7" w:rsidP="002F35C7">
      <w:pPr>
        <w:jc w:val="both"/>
        <w:rPr>
          <w:rFonts w:ascii="Arial" w:hAnsi="Arial" w:cs="Arial"/>
          <w:sz w:val="24"/>
          <w:szCs w:val="24"/>
        </w:rPr>
      </w:pPr>
      <w:r w:rsidRPr="00B71256">
        <w:rPr>
          <w:rStyle w:val="FontStyle146"/>
          <w:sz w:val="24"/>
          <w:szCs w:val="24"/>
        </w:rPr>
        <w:t>Önceki sermayenin tamamı ödenmiştir.</w:t>
      </w:r>
      <w:r>
        <w:rPr>
          <w:rFonts w:ascii="Arial" w:hAnsi="Arial" w:cs="Arial"/>
        </w:rPr>
        <w:t xml:space="preserve"> </w:t>
      </w:r>
      <w:r w:rsidRPr="0040249E">
        <w:rPr>
          <w:rStyle w:val="FontStyle146"/>
          <w:sz w:val="24"/>
          <w:szCs w:val="24"/>
        </w:rPr>
        <w:t>Bu defa</w:t>
      </w:r>
      <w:r>
        <w:rPr>
          <w:rStyle w:val="FontStyle146"/>
          <w:sz w:val="24"/>
          <w:szCs w:val="24"/>
        </w:rPr>
        <w:t xml:space="preserve"> </w:t>
      </w:r>
      <w:r w:rsidRPr="0040249E">
        <w:rPr>
          <w:rStyle w:val="FontStyle146"/>
          <w:sz w:val="24"/>
          <w:szCs w:val="24"/>
        </w:rPr>
        <w:t xml:space="preserve">artırılan </w:t>
      </w:r>
      <w:proofErr w:type="gramStart"/>
      <w:r w:rsidRPr="0040249E">
        <w:rPr>
          <w:rStyle w:val="FontStyle146"/>
          <w:sz w:val="24"/>
          <w:szCs w:val="24"/>
        </w:rPr>
        <w:t>……………….</w:t>
      </w:r>
      <w:proofErr w:type="gramEnd"/>
      <w:r w:rsidRPr="0040249E">
        <w:rPr>
          <w:rStyle w:val="FontStyle146"/>
          <w:sz w:val="24"/>
          <w:szCs w:val="24"/>
        </w:rPr>
        <w:t xml:space="preserve"> TL’nin </w:t>
      </w:r>
      <w:proofErr w:type="gramStart"/>
      <w:r w:rsidRPr="0040249E">
        <w:rPr>
          <w:rStyle w:val="FontStyle146"/>
          <w:sz w:val="24"/>
          <w:szCs w:val="24"/>
        </w:rPr>
        <w:t>…………………..</w:t>
      </w:r>
      <w:proofErr w:type="gramEnd"/>
      <w:r w:rsidRPr="0040249E">
        <w:rPr>
          <w:rStyle w:val="FontStyle146"/>
          <w:sz w:val="24"/>
          <w:szCs w:val="24"/>
        </w:rPr>
        <w:t xml:space="preserve"> TL’si ayni </w:t>
      </w:r>
      <w:proofErr w:type="gramStart"/>
      <w:r w:rsidRPr="0040249E">
        <w:rPr>
          <w:rStyle w:val="FontStyle146"/>
          <w:sz w:val="24"/>
          <w:szCs w:val="24"/>
        </w:rPr>
        <w:t>……………………</w:t>
      </w:r>
      <w:proofErr w:type="gramEnd"/>
      <w:r>
        <w:rPr>
          <w:rStyle w:val="FontStyle146"/>
          <w:sz w:val="24"/>
          <w:szCs w:val="24"/>
        </w:rPr>
        <w:t xml:space="preserve"> </w:t>
      </w:r>
      <w:r w:rsidRPr="0040249E">
        <w:rPr>
          <w:rStyle w:val="FontStyle146"/>
          <w:sz w:val="24"/>
          <w:szCs w:val="24"/>
        </w:rPr>
        <w:t>TL’</w:t>
      </w:r>
      <w:r>
        <w:rPr>
          <w:rStyle w:val="FontStyle146"/>
          <w:sz w:val="24"/>
          <w:szCs w:val="24"/>
        </w:rPr>
        <w:t xml:space="preserve">si </w:t>
      </w:r>
      <w:proofErr w:type="gramStart"/>
      <w:r>
        <w:rPr>
          <w:rStyle w:val="FontStyle146"/>
          <w:sz w:val="24"/>
          <w:szCs w:val="24"/>
        </w:rPr>
        <w:t>…………….</w:t>
      </w:r>
      <w:proofErr w:type="gramEnd"/>
      <w:r>
        <w:rPr>
          <w:rStyle w:val="FontStyle146"/>
          <w:sz w:val="24"/>
          <w:szCs w:val="24"/>
        </w:rPr>
        <w:t xml:space="preserve"> </w:t>
      </w:r>
      <w:proofErr w:type="gramStart"/>
      <w:r w:rsidRPr="0040249E">
        <w:rPr>
          <w:rStyle w:val="FontStyle146"/>
          <w:sz w:val="24"/>
          <w:szCs w:val="24"/>
        </w:rPr>
        <w:t>nakdi</w:t>
      </w:r>
      <w:proofErr w:type="gramEnd"/>
      <w:r w:rsidRPr="0040249E">
        <w:rPr>
          <w:rStyle w:val="FontStyle146"/>
          <w:sz w:val="24"/>
          <w:szCs w:val="24"/>
        </w:rPr>
        <w:t xml:space="preserve"> olarak taahhüt edilmiş</w:t>
      </w:r>
      <w:r>
        <w:rPr>
          <w:rStyle w:val="FontStyle146"/>
          <w:sz w:val="24"/>
          <w:szCs w:val="24"/>
        </w:rPr>
        <w:t>tir. A</w:t>
      </w:r>
      <w:r w:rsidRPr="0040249E">
        <w:rPr>
          <w:rStyle w:val="FontStyle146"/>
          <w:sz w:val="24"/>
          <w:szCs w:val="24"/>
        </w:rPr>
        <w:t>yni sermaye;</w:t>
      </w:r>
      <w:r>
        <w:rPr>
          <w:rStyle w:val="FontStyle146"/>
          <w:sz w:val="24"/>
          <w:szCs w:val="24"/>
        </w:rPr>
        <w:t xml:space="preserve"> TTK</w:t>
      </w:r>
      <w:r w:rsidRPr="0040249E">
        <w:rPr>
          <w:rStyle w:val="FontStyle146"/>
          <w:sz w:val="24"/>
          <w:szCs w:val="24"/>
        </w:rPr>
        <w:t xml:space="preserve">' </w:t>
      </w:r>
      <w:proofErr w:type="spellStart"/>
      <w:r w:rsidRPr="0040249E">
        <w:rPr>
          <w:rStyle w:val="FontStyle146"/>
          <w:sz w:val="24"/>
          <w:szCs w:val="24"/>
        </w:rPr>
        <w:t>n</w:t>
      </w:r>
      <w:r>
        <w:rPr>
          <w:rStyle w:val="FontStyle146"/>
          <w:sz w:val="24"/>
          <w:szCs w:val="24"/>
        </w:rPr>
        <w:t>ı</w:t>
      </w:r>
      <w:r w:rsidRPr="0040249E">
        <w:rPr>
          <w:rStyle w:val="FontStyle146"/>
          <w:sz w:val="24"/>
          <w:szCs w:val="24"/>
        </w:rPr>
        <w:t>n</w:t>
      </w:r>
      <w:proofErr w:type="spellEnd"/>
      <w:r w:rsidRPr="0040249E">
        <w:rPr>
          <w:rStyle w:val="FontStyle146"/>
          <w:sz w:val="24"/>
          <w:szCs w:val="24"/>
        </w:rPr>
        <w:t xml:space="preserve"> 581</w:t>
      </w:r>
      <w:r>
        <w:rPr>
          <w:rStyle w:val="FontStyle146"/>
          <w:sz w:val="24"/>
          <w:szCs w:val="24"/>
        </w:rPr>
        <w:t>. M</w:t>
      </w:r>
      <w:r w:rsidRPr="0040249E">
        <w:rPr>
          <w:rStyle w:val="FontStyle146"/>
          <w:sz w:val="24"/>
          <w:szCs w:val="24"/>
        </w:rPr>
        <w:t>addesine</w:t>
      </w:r>
      <w:r>
        <w:rPr>
          <w:rStyle w:val="FontStyle146"/>
          <w:sz w:val="24"/>
          <w:szCs w:val="24"/>
        </w:rPr>
        <w:t xml:space="preserve"> göre ve </w:t>
      </w:r>
      <w:proofErr w:type="gramStart"/>
      <w:r>
        <w:rPr>
          <w:rStyle w:val="FontStyle146"/>
          <w:sz w:val="24"/>
          <w:szCs w:val="24"/>
        </w:rPr>
        <w:t>Konya …</w:t>
      </w:r>
      <w:proofErr w:type="gramEnd"/>
      <w:r>
        <w:rPr>
          <w:rStyle w:val="FontStyle146"/>
          <w:sz w:val="24"/>
          <w:szCs w:val="24"/>
        </w:rPr>
        <w:t xml:space="preserve"> Asliye Ticaret </w:t>
      </w:r>
      <w:r w:rsidRPr="0040249E">
        <w:rPr>
          <w:rStyle w:val="FontStyle146"/>
          <w:sz w:val="24"/>
          <w:szCs w:val="24"/>
        </w:rPr>
        <w:t>Mahkemesi</w:t>
      </w:r>
      <w:r>
        <w:rPr>
          <w:rStyle w:val="FontStyle146"/>
          <w:sz w:val="24"/>
          <w:szCs w:val="24"/>
        </w:rPr>
        <w:t>’</w:t>
      </w:r>
      <w:r w:rsidRPr="0040249E">
        <w:rPr>
          <w:rStyle w:val="FontStyle146"/>
          <w:sz w:val="24"/>
          <w:szCs w:val="24"/>
        </w:rPr>
        <w:t xml:space="preserve">nin </w:t>
      </w:r>
      <w:proofErr w:type="gramStart"/>
      <w:r w:rsidRPr="0040249E">
        <w:rPr>
          <w:rStyle w:val="FontStyle146"/>
          <w:sz w:val="24"/>
          <w:szCs w:val="24"/>
        </w:rPr>
        <w:t>………….</w:t>
      </w:r>
      <w:proofErr w:type="gramEnd"/>
      <w:r>
        <w:rPr>
          <w:rStyle w:val="FontStyle146"/>
          <w:sz w:val="24"/>
          <w:szCs w:val="24"/>
        </w:rPr>
        <w:t xml:space="preserve"> </w:t>
      </w:r>
      <w:r w:rsidRPr="0040249E">
        <w:rPr>
          <w:rStyle w:val="FontStyle146"/>
          <w:sz w:val="24"/>
          <w:szCs w:val="24"/>
        </w:rPr>
        <w:t xml:space="preserve">tarihli, </w:t>
      </w:r>
      <w:proofErr w:type="gramStart"/>
      <w:r w:rsidRPr="0040249E">
        <w:rPr>
          <w:rStyle w:val="FontStyle146"/>
          <w:sz w:val="24"/>
          <w:szCs w:val="24"/>
        </w:rPr>
        <w:t>…………</w:t>
      </w:r>
      <w:proofErr w:type="gramEnd"/>
      <w:r w:rsidRPr="0040249E">
        <w:rPr>
          <w:rStyle w:val="FontStyle146"/>
          <w:sz w:val="24"/>
          <w:szCs w:val="24"/>
        </w:rPr>
        <w:t xml:space="preserve"> sayılı kararı </w:t>
      </w:r>
      <w:r>
        <w:rPr>
          <w:rStyle w:val="FontStyle146"/>
          <w:sz w:val="24"/>
          <w:szCs w:val="24"/>
        </w:rPr>
        <w:t xml:space="preserve">ve </w:t>
      </w:r>
      <w:proofErr w:type="gramStart"/>
      <w:r>
        <w:rPr>
          <w:rStyle w:val="FontStyle146"/>
          <w:sz w:val="24"/>
          <w:szCs w:val="24"/>
        </w:rPr>
        <w:t>………</w:t>
      </w:r>
      <w:proofErr w:type="gramEnd"/>
      <w:r>
        <w:rPr>
          <w:rStyle w:val="FontStyle146"/>
          <w:sz w:val="24"/>
          <w:szCs w:val="24"/>
        </w:rPr>
        <w:t xml:space="preserve"> </w:t>
      </w:r>
      <w:proofErr w:type="gramStart"/>
      <w:r>
        <w:rPr>
          <w:rStyle w:val="FontStyle146"/>
          <w:sz w:val="24"/>
          <w:szCs w:val="24"/>
        </w:rPr>
        <w:t>tarihli</w:t>
      </w:r>
      <w:proofErr w:type="gramEnd"/>
      <w:r>
        <w:rPr>
          <w:rStyle w:val="FontStyle146"/>
          <w:sz w:val="24"/>
          <w:szCs w:val="24"/>
        </w:rPr>
        <w:t xml:space="preserve"> bilirkişi raporu </w:t>
      </w:r>
      <w:r w:rsidRPr="0040249E">
        <w:rPr>
          <w:rStyle w:val="FontStyle146"/>
          <w:sz w:val="24"/>
          <w:szCs w:val="24"/>
        </w:rPr>
        <w:t>ile</w:t>
      </w:r>
      <w:r>
        <w:rPr>
          <w:rStyle w:val="FontStyle146"/>
          <w:sz w:val="24"/>
          <w:szCs w:val="24"/>
        </w:rPr>
        <w:t xml:space="preserve"> tespit </w:t>
      </w:r>
      <w:r w:rsidRPr="0040249E">
        <w:rPr>
          <w:rStyle w:val="FontStyle146"/>
          <w:sz w:val="24"/>
          <w:szCs w:val="24"/>
        </w:rPr>
        <w:t>edilmiş bulunan</w:t>
      </w:r>
      <w:r>
        <w:rPr>
          <w:rStyle w:val="FontStyle146"/>
          <w:sz w:val="24"/>
          <w:szCs w:val="24"/>
        </w:rPr>
        <w:t xml:space="preserve"> </w:t>
      </w:r>
      <w:r w:rsidRPr="0040249E">
        <w:rPr>
          <w:rStyle w:val="FontStyle146"/>
          <w:sz w:val="24"/>
          <w:szCs w:val="24"/>
        </w:rPr>
        <w:t xml:space="preserve">kıymetlerden teşkil etmiş ve işbu </w:t>
      </w:r>
      <w:proofErr w:type="spellStart"/>
      <w:r w:rsidRPr="0040249E">
        <w:rPr>
          <w:rStyle w:val="FontStyle146"/>
          <w:sz w:val="24"/>
          <w:szCs w:val="24"/>
        </w:rPr>
        <w:t>limited</w:t>
      </w:r>
      <w:proofErr w:type="spellEnd"/>
      <w:r w:rsidRPr="0040249E">
        <w:rPr>
          <w:rStyle w:val="FontStyle146"/>
          <w:sz w:val="24"/>
          <w:szCs w:val="24"/>
        </w:rPr>
        <w:t xml:space="preserve"> şirkete </w:t>
      </w:r>
      <w:r>
        <w:rPr>
          <w:rStyle w:val="FontStyle146"/>
          <w:sz w:val="24"/>
          <w:szCs w:val="24"/>
        </w:rPr>
        <w:t xml:space="preserve">ayni </w:t>
      </w:r>
      <w:r w:rsidRPr="0040249E">
        <w:rPr>
          <w:rStyle w:val="FontStyle146"/>
          <w:sz w:val="24"/>
          <w:szCs w:val="24"/>
        </w:rPr>
        <w:t>sermaye olarak</w:t>
      </w:r>
      <w:r>
        <w:rPr>
          <w:rStyle w:val="FontStyle146"/>
          <w:sz w:val="24"/>
          <w:szCs w:val="24"/>
        </w:rPr>
        <w:t xml:space="preserve"> </w:t>
      </w:r>
      <w:r w:rsidRPr="0040249E">
        <w:rPr>
          <w:rStyle w:val="FontStyle146"/>
          <w:sz w:val="24"/>
          <w:szCs w:val="24"/>
        </w:rPr>
        <w:t>konulmuştur.</w:t>
      </w:r>
      <w:r>
        <w:rPr>
          <w:rStyle w:val="FontStyle146"/>
          <w:sz w:val="24"/>
          <w:szCs w:val="24"/>
        </w:rPr>
        <w:t xml:space="preserve"> </w:t>
      </w:r>
      <w:r w:rsidRPr="00D22F1F">
        <w:rPr>
          <w:rStyle w:val="FontStyle145"/>
          <w:b w:val="0"/>
          <w:sz w:val="24"/>
          <w:szCs w:val="24"/>
        </w:rPr>
        <w:t xml:space="preserve">Geriye kalan </w:t>
      </w:r>
      <w:r>
        <w:rPr>
          <w:rStyle w:val="FontStyle145"/>
          <w:b w:val="0"/>
          <w:sz w:val="24"/>
          <w:szCs w:val="24"/>
        </w:rPr>
        <w:t>n</w:t>
      </w:r>
      <w:r>
        <w:rPr>
          <w:rStyle w:val="FontStyle146"/>
          <w:sz w:val="24"/>
          <w:szCs w:val="24"/>
        </w:rPr>
        <w:t xml:space="preserve">akden taahhüt edilen tutarın </w:t>
      </w:r>
      <w:r w:rsidRPr="000F7823">
        <w:rPr>
          <w:rFonts w:ascii="Arial" w:hAnsi="Arial" w:cs="Arial"/>
          <w:sz w:val="24"/>
          <w:szCs w:val="24"/>
        </w:rPr>
        <w:t>tamamı</w:t>
      </w:r>
      <w:r>
        <w:rPr>
          <w:rFonts w:ascii="Arial" w:hAnsi="Arial" w:cs="Arial"/>
          <w:sz w:val="24"/>
          <w:szCs w:val="24"/>
        </w:rPr>
        <w:t xml:space="preserve"> ise </w:t>
      </w:r>
      <w:r w:rsidRPr="000F7823">
        <w:rPr>
          <w:rFonts w:ascii="Arial" w:hAnsi="Arial" w:cs="Arial"/>
          <w:sz w:val="24"/>
          <w:szCs w:val="24"/>
        </w:rPr>
        <w:t>sermaye artırım tescilini izleyen 24 ay içinde ödenecektir.</w:t>
      </w:r>
    </w:p>
    <w:p w:rsidR="002F35C7" w:rsidRDefault="002F35C7" w:rsidP="002F35C7">
      <w:pPr>
        <w:pStyle w:val="Style70"/>
        <w:widowControl/>
        <w:jc w:val="center"/>
        <w:rPr>
          <w:rStyle w:val="FontStyle145"/>
          <w:b w:val="0"/>
          <w:color w:val="FF0000"/>
          <w:sz w:val="24"/>
          <w:szCs w:val="24"/>
        </w:rPr>
      </w:pPr>
    </w:p>
    <w:p w:rsidR="002F35C7" w:rsidRDefault="002F35C7" w:rsidP="002F35C7">
      <w:pPr>
        <w:pStyle w:val="Style70"/>
        <w:widowControl/>
        <w:jc w:val="center"/>
        <w:rPr>
          <w:rStyle w:val="FontStyle145"/>
          <w:b w:val="0"/>
          <w:color w:val="FF0000"/>
          <w:sz w:val="24"/>
          <w:szCs w:val="24"/>
        </w:rPr>
      </w:pPr>
    </w:p>
    <w:p w:rsidR="002F35C7" w:rsidRPr="002F35C7" w:rsidRDefault="002F35C7" w:rsidP="002F35C7">
      <w:pPr>
        <w:rPr>
          <w:rFonts w:ascii="Arial" w:hAnsi="Arial" w:cs="Arial"/>
          <w:b/>
          <w:sz w:val="24"/>
          <w:szCs w:val="24"/>
          <w:u w:val="single"/>
        </w:rPr>
      </w:pPr>
      <w:r w:rsidRPr="002F35C7">
        <w:rPr>
          <w:rFonts w:ascii="Arial" w:hAnsi="Arial" w:cs="Arial"/>
          <w:b/>
          <w:sz w:val="24"/>
          <w:szCs w:val="24"/>
          <w:highlight w:val="darkYellow"/>
          <w:u w:val="single"/>
        </w:rPr>
        <w:t>ÖRNEK 5: FERDİ İŞLETMENİN DEVRALINMASI VE NAKDİ SERMAYE İLAVESİ VAR İSE</w:t>
      </w:r>
    </w:p>
    <w:p w:rsidR="002F35C7" w:rsidRDefault="002F35C7" w:rsidP="002F35C7">
      <w:pPr>
        <w:jc w:val="both"/>
        <w:rPr>
          <w:rStyle w:val="FontStyle146"/>
          <w:sz w:val="24"/>
          <w:szCs w:val="24"/>
        </w:rPr>
      </w:pPr>
      <w:r w:rsidRPr="00FF1C75">
        <w:rPr>
          <w:rStyle w:val="FontStyle146"/>
          <w:sz w:val="24"/>
          <w:szCs w:val="24"/>
        </w:rPr>
        <w:t>Önceki sermayenin tamamı ödenmiştir</w:t>
      </w:r>
      <w:r>
        <w:rPr>
          <w:rStyle w:val="FontStyle146"/>
          <w:sz w:val="24"/>
          <w:szCs w:val="24"/>
        </w:rPr>
        <w:t xml:space="preserve">. </w:t>
      </w:r>
      <w:r w:rsidRPr="00513908">
        <w:rPr>
          <w:rStyle w:val="FontStyle146"/>
          <w:sz w:val="24"/>
          <w:szCs w:val="24"/>
        </w:rPr>
        <w:t xml:space="preserve">Bu defa artırılan </w:t>
      </w:r>
      <w:proofErr w:type="gramStart"/>
      <w:r w:rsidRPr="00513908">
        <w:rPr>
          <w:rStyle w:val="FontStyle146"/>
          <w:sz w:val="24"/>
          <w:szCs w:val="24"/>
        </w:rPr>
        <w:t>………….</w:t>
      </w:r>
      <w:proofErr w:type="gramEnd"/>
      <w:r w:rsidRPr="00513908">
        <w:rPr>
          <w:rStyle w:val="FontStyle146"/>
          <w:sz w:val="24"/>
          <w:szCs w:val="24"/>
        </w:rPr>
        <w:t xml:space="preserve"> TL</w:t>
      </w:r>
      <w:r>
        <w:rPr>
          <w:rStyle w:val="FontStyle146"/>
          <w:sz w:val="24"/>
          <w:szCs w:val="24"/>
        </w:rPr>
        <w:t xml:space="preserve">’nin </w:t>
      </w:r>
      <w:proofErr w:type="gramStart"/>
      <w:r>
        <w:rPr>
          <w:rStyle w:val="FontStyle146"/>
          <w:sz w:val="24"/>
          <w:szCs w:val="24"/>
        </w:rPr>
        <w:t>……………….</w:t>
      </w:r>
      <w:proofErr w:type="gramEnd"/>
      <w:r>
        <w:rPr>
          <w:rStyle w:val="FontStyle146"/>
          <w:sz w:val="24"/>
          <w:szCs w:val="24"/>
        </w:rPr>
        <w:t xml:space="preserve"> TL’si</w:t>
      </w:r>
      <w:r w:rsidRPr="00513908">
        <w:rPr>
          <w:rStyle w:val="FontStyle146"/>
          <w:sz w:val="24"/>
          <w:szCs w:val="24"/>
        </w:rPr>
        <w:t xml:space="preserve"> </w:t>
      </w:r>
      <w:r>
        <w:rPr>
          <w:rStyle w:val="FontStyle146"/>
          <w:sz w:val="24"/>
          <w:szCs w:val="24"/>
        </w:rPr>
        <w:t>TTK</w:t>
      </w:r>
      <w:r w:rsidRPr="00513908">
        <w:rPr>
          <w:rStyle w:val="FontStyle146"/>
          <w:sz w:val="24"/>
          <w:szCs w:val="24"/>
        </w:rPr>
        <w:t>'</w:t>
      </w:r>
      <w:r>
        <w:rPr>
          <w:rStyle w:val="FontStyle146"/>
          <w:sz w:val="24"/>
          <w:szCs w:val="24"/>
        </w:rPr>
        <w:t xml:space="preserve"> </w:t>
      </w:r>
      <w:proofErr w:type="spellStart"/>
      <w:r w:rsidRPr="00513908">
        <w:rPr>
          <w:rStyle w:val="FontStyle146"/>
          <w:sz w:val="24"/>
          <w:szCs w:val="24"/>
        </w:rPr>
        <w:t>n</w:t>
      </w:r>
      <w:r>
        <w:rPr>
          <w:rStyle w:val="FontStyle146"/>
          <w:sz w:val="24"/>
          <w:szCs w:val="24"/>
        </w:rPr>
        <w:t>ı</w:t>
      </w:r>
      <w:r w:rsidRPr="00513908">
        <w:rPr>
          <w:rStyle w:val="FontStyle146"/>
          <w:sz w:val="24"/>
          <w:szCs w:val="24"/>
        </w:rPr>
        <w:t>n</w:t>
      </w:r>
      <w:proofErr w:type="spellEnd"/>
      <w:r w:rsidRPr="00513908">
        <w:rPr>
          <w:rStyle w:val="FontStyle146"/>
          <w:sz w:val="24"/>
          <w:szCs w:val="24"/>
        </w:rPr>
        <w:t xml:space="preserve"> 127</w:t>
      </w:r>
      <w:r>
        <w:rPr>
          <w:rStyle w:val="FontStyle146"/>
          <w:sz w:val="24"/>
          <w:szCs w:val="24"/>
        </w:rPr>
        <w:t>/1-g</w:t>
      </w:r>
      <w:r w:rsidRPr="00513908">
        <w:rPr>
          <w:rStyle w:val="FontStyle146"/>
          <w:sz w:val="24"/>
          <w:szCs w:val="24"/>
        </w:rPr>
        <w:t xml:space="preserve"> ve 581. maddelerine göre tüm aktif ve</w:t>
      </w:r>
      <w:r>
        <w:rPr>
          <w:rStyle w:val="FontStyle146"/>
          <w:sz w:val="24"/>
          <w:szCs w:val="24"/>
        </w:rPr>
        <w:t xml:space="preserve"> pasifi ile birlikte devralınan Konya </w:t>
      </w:r>
      <w:r w:rsidRPr="00513908">
        <w:rPr>
          <w:rStyle w:val="FontStyle146"/>
          <w:sz w:val="24"/>
          <w:szCs w:val="24"/>
        </w:rPr>
        <w:t>Ticaret Sicili</w:t>
      </w:r>
      <w:r>
        <w:rPr>
          <w:rStyle w:val="FontStyle146"/>
          <w:sz w:val="24"/>
          <w:szCs w:val="24"/>
        </w:rPr>
        <w:t xml:space="preserve"> Müdürlüğü’nü</w:t>
      </w:r>
      <w:r w:rsidRPr="00513908">
        <w:rPr>
          <w:rStyle w:val="FontStyle146"/>
          <w:sz w:val="24"/>
          <w:szCs w:val="24"/>
        </w:rPr>
        <w:t xml:space="preserve">n </w:t>
      </w:r>
      <w:proofErr w:type="gramStart"/>
      <w:r>
        <w:rPr>
          <w:rStyle w:val="FontStyle146"/>
          <w:sz w:val="24"/>
          <w:szCs w:val="24"/>
        </w:rPr>
        <w:t>……….</w:t>
      </w:r>
      <w:proofErr w:type="gramEnd"/>
      <w:r>
        <w:rPr>
          <w:rStyle w:val="FontStyle146"/>
          <w:sz w:val="24"/>
          <w:szCs w:val="24"/>
        </w:rPr>
        <w:t xml:space="preserve"> Sicil </w:t>
      </w:r>
      <w:r w:rsidRPr="00513908">
        <w:rPr>
          <w:rStyle w:val="FontStyle146"/>
          <w:sz w:val="24"/>
          <w:szCs w:val="24"/>
        </w:rPr>
        <w:t xml:space="preserve">sayısında kayıtlı bulunan </w:t>
      </w:r>
      <w:proofErr w:type="gramStart"/>
      <w:r w:rsidRPr="00513908">
        <w:rPr>
          <w:rStyle w:val="FontStyle146"/>
          <w:sz w:val="24"/>
          <w:szCs w:val="24"/>
        </w:rPr>
        <w:t>…………………………..</w:t>
      </w:r>
      <w:proofErr w:type="gramEnd"/>
      <w:r w:rsidRPr="00513908">
        <w:rPr>
          <w:rStyle w:val="FontStyle146"/>
          <w:sz w:val="24"/>
          <w:szCs w:val="24"/>
        </w:rPr>
        <w:t xml:space="preserve"> </w:t>
      </w:r>
      <w:r>
        <w:rPr>
          <w:rStyle w:val="FontStyle146"/>
          <w:sz w:val="24"/>
          <w:szCs w:val="24"/>
        </w:rPr>
        <w:t>unvanlı f</w:t>
      </w:r>
      <w:r w:rsidRPr="00513908">
        <w:rPr>
          <w:rStyle w:val="FontStyle146"/>
          <w:sz w:val="24"/>
          <w:szCs w:val="24"/>
        </w:rPr>
        <w:t>erdi işletmesinin öz varlığından</w:t>
      </w:r>
      <w:r>
        <w:rPr>
          <w:rStyle w:val="FontStyle146"/>
          <w:sz w:val="24"/>
          <w:szCs w:val="24"/>
        </w:rPr>
        <w:t xml:space="preserve"> </w:t>
      </w:r>
      <w:r w:rsidRPr="00513908">
        <w:rPr>
          <w:rStyle w:val="FontStyle146"/>
          <w:sz w:val="24"/>
          <w:szCs w:val="24"/>
        </w:rPr>
        <w:t xml:space="preserve">teşkil etmiş olup, </w:t>
      </w:r>
      <w:r>
        <w:rPr>
          <w:rStyle w:val="FontStyle146"/>
          <w:sz w:val="24"/>
          <w:szCs w:val="24"/>
        </w:rPr>
        <w:t>ferdi</w:t>
      </w:r>
      <w:bookmarkStart w:id="0" w:name="_GoBack"/>
      <w:bookmarkEnd w:id="0"/>
      <w:r>
        <w:rPr>
          <w:rStyle w:val="FontStyle146"/>
          <w:sz w:val="24"/>
          <w:szCs w:val="24"/>
        </w:rPr>
        <w:t xml:space="preserve"> </w:t>
      </w:r>
      <w:r w:rsidRPr="00513908">
        <w:rPr>
          <w:rStyle w:val="FontStyle146"/>
          <w:sz w:val="24"/>
          <w:szCs w:val="24"/>
        </w:rPr>
        <w:t>işletmenin</w:t>
      </w:r>
      <w:r>
        <w:rPr>
          <w:rStyle w:val="FontStyle146"/>
          <w:sz w:val="24"/>
          <w:szCs w:val="24"/>
        </w:rPr>
        <w:t xml:space="preserve"> öz varlığı; </w:t>
      </w:r>
      <w:proofErr w:type="gramStart"/>
      <w:r>
        <w:rPr>
          <w:rStyle w:val="FontStyle146"/>
          <w:sz w:val="24"/>
          <w:szCs w:val="24"/>
        </w:rPr>
        <w:t>Konya …</w:t>
      </w:r>
      <w:proofErr w:type="gramEnd"/>
      <w:r>
        <w:rPr>
          <w:rStyle w:val="FontStyle146"/>
          <w:sz w:val="24"/>
          <w:szCs w:val="24"/>
        </w:rPr>
        <w:t xml:space="preserve"> Asliye Ticaret </w:t>
      </w:r>
      <w:r w:rsidRPr="0040249E">
        <w:rPr>
          <w:rStyle w:val="FontStyle146"/>
          <w:sz w:val="24"/>
          <w:szCs w:val="24"/>
        </w:rPr>
        <w:t>Mahkemesi</w:t>
      </w:r>
      <w:r>
        <w:rPr>
          <w:rStyle w:val="FontStyle146"/>
          <w:sz w:val="24"/>
          <w:szCs w:val="24"/>
        </w:rPr>
        <w:t>’</w:t>
      </w:r>
      <w:r w:rsidRPr="0040249E">
        <w:rPr>
          <w:rStyle w:val="FontStyle146"/>
          <w:sz w:val="24"/>
          <w:szCs w:val="24"/>
        </w:rPr>
        <w:t xml:space="preserve">nin </w:t>
      </w:r>
      <w:proofErr w:type="gramStart"/>
      <w:r w:rsidRPr="0040249E">
        <w:rPr>
          <w:rStyle w:val="FontStyle146"/>
          <w:sz w:val="24"/>
          <w:szCs w:val="24"/>
        </w:rPr>
        <w:t>………….</w:t>
      </w:r>
      <w:proofErr w:type="gramEnd"/>
      <w:r>
        <w:rPr>
          <w:rStyle w:val="FontStyle146"/>
          <w:sz w:val="24"/>
          <w:szCs w:val="24"/>
        </w:rPr>
        <w:t xml:space="preserve"> </w:t>
      </w:r>
      <w:r w:rsidRPr="0040249E">
        <w:rPr>
          <w:rStyle w:val="FontStyle146"/>
          <w:sz w:val="24"/>
          <w:szCs w:val="24"/>
        </w:rPr>
        <w:t xml:space="preserve">tarihli, </w:t>
      </w:r>
      <w:proofErr w:type="gramStart"/>
      <w:r w:rsidRPr="0040249E">
        <w:rPr>
          <w:rStyle w:val="FontStyle146"/>
          <w:sz w:val="24"/>
          <w:szCs w:val="24"/>
        </w:rPr>
        <w:t>…………</w:t>
      </w:r>
      <w:proofErr w:type="gramEnd"/>
      <w:r w:rsidRPr="0040249E">
        <w:rPr>
          <w:rStyle w:val="FontStyle146"/>
          <w:sz w:val="24"/>
          <w:szCs w:val="24"/>
        </w:rPr>
        <w:t xml:space="preserve"> sayılı kararı </w:t>
      </w:r>
      <w:r>
        <w:rPr>
          <w:rStyle w:val="FontStyle146"/>
          <w:sz w:val="24"/>
          <w:szCs w:val="24"/>
        </w:rPr>
        <w:t xml:space="preserve">ve </w:t>
      </w:r>
      <w:proofErr w:type="gramStart"/>
      <w:r>
        <w:rPr>
          <w:rStyle w:val="FontStyle146"/>
          <w:sz w:val="24"/>
          <w:szCs w:val="24"/>
        </w:rPr>
        <w:t>………</w:t>
      </w:r>
      <w:proofErr w:type="gramEnd"/>
      <w:r>
        <w:rPr>
          <w:rStyle w:val="FontStyle146"/>
          <w:sz w:val="24"/>
          <w:szCs w:val="24"/>
        </w:rPr>
        <w:t xml:space="preserve"> </w:t>
      </w:r>
      <w:proofErr w:type="gramStart"/>
      <w:r>
        <w:rPr>
          <w:rStyle w:val="FontStyle146"/>
          <w:sz w:val="24"/>
          <w:szCs w:val="24"/>
        </w:rPr>
        <w:t>tarihli</w:t>
      </w:r>
      <w:proofErr w:type="gramEnd"/>
      <w:r>
        <w:rPr>
          <w:rStyle w:val="FontStyle146"/>
          <w:sz w:val="24"/>
          <w:szCs w:val="24"/>
        </w:rPr>
        <w:t xml:space="preserve"> bilirkişi raporu ile tespit edilmiştir.</w:t>
      </w:r>
      <w:r w:rsidRPr="00FF1C75">
        <w:rPr>
          <w:rStyle w:val="FontStyle146"/>
          <w:b/>
          <w:bCs/>
          <w:sz w:val="24"/>
          <w:szCs w:val="24"/>
        </w:rPr>
        <w:t xml:space="preserve"> </w:t>
      </w:r>
      <w:r w:rsidRPr="00FF1C75">
        <w:rPr>
          <w:rStyle w:val="FontStyle146"/>
          <w:bCs/>
          <w:sz w:val="24"/>
          <w:szCs w:val="24"/>
        </w:rPr>
        <w:t xml:space="preserve">Geriye kalan </w:t>
      </w:r>
      <w:proofErr w:type="gramStart"/>
      <w:r w:rsidRPr="00FF1C75">
        <w:rPr>
          <w:rStyle w:val="FontStyle146"/>
          <w:bCs/>
          <w:sz w:val="24"/>
          <w:szCs w:val="24"/>
        </w:rPr>
        <w:t>…………..</w:t>
      </w:r>
      <w:proofErr w:type="gramEnd"/>
      <w:r w:rsidRPr="00FF1C75">
        <w:rPr>
          <w:rStyle w:val="FontStyle146"/>
          <w:bCs/>
          <w:sz w:val="24"/>
          <w:szCs w:val="24"/>
        </w:rPr>
        <w:t xml:space="preserve"> TL ise</w:t>
      </w:r>
      <w:r w:rsidRPr="00FF1C75">
        <w:rPr>
          <w:rStyle w:val="FontStyle146"/>
          <w:b/>
          <w:bCs/>
          <w:sz w:val="24"/>
          <w:szCs w:val="24"/>
        </w:rPr>
        <w:t xml:space="preserve"> </w:t>
      </w:r>
      <w:r>
        <w:rPr>
          <w:rStyle w:val="FontStyle146"/>
          <w:sz w:val="24"/>
          <w:szCs w:val="24"/>
        </w:rPr>
        <w:t xml:space="preserve">nakdi olarak taahhüt edilmiştir. Nakden taahhüt edilen tutarın </w:t>
      </w:r>
      <w:r w:rsidRPr="000F7823">
        <w:rPr>
          <w:rFonts w:ascii="Arial" w:hAnsi="Arial" w:cs="Arial"/>
          <w:sz w:val="24"/>
          <w:szCs w:val="24"/>
        </w:rPr>
        <w:t>tamamı</w:t>
      </w:r>
      <w:r>
        <w:rPr>
          <w:rFonts w:ascii="Arial" w:hAnsi="Arial" w:cs="Arial"/>
          <w:sz w:val="24"/>
          <w:szCs w:val="24"/>
        </w:rPr>
        <w:t xml:space="preserve"> </w:t>
      </w:r>
      <w:r w:rsidRPr="000F7823">
        <w:rPr>
          <w:rFonts w:ascii="Arial" w:hAnsi="Arial" w:cs="Arial"/>
          <w:sz w:val="24"/>
          <w:szCs w:val="24"/>
        </w:rPr>
        <w:t>sermaye artırım tescilini izleyen 24 ay içinde ödenecektir.</w:t>
      </w:r>
    </w:p>
    <w:p w:rsidR="002F35C7" w:rsidRDefault="002F35C7" w:rsidP="002F35C7">
      <w:pPr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2F35C7" w:rsidRPr="002F35C7" w:rsidRDefault="002F35C7" w:rsidP="002F35C7">
      <w:pPr>
        <w:rPr>
          <w:rFonts w:ascii="Arial" w:hAnsi="Arial" w:cs="Arial"/>
          <w:b/>
          <w:sz w:val="24"/>
          <w:szCs w:val="24"/>
          <w:u w:val="single"/>
        </w:rPr>
      </w:pPr>
      <w:r w:rsidRPr="002F35C7">
        <w:rPr>
          <w:rFonts w:ascii="Arial" w:hAnsi="Arial" w:cs="Arial"/>
          <w:b/>
          <w:sz w:val="24"/>
          <w:szCs w:val="24"/>
          <w:highlight w:val="darkCyan"/>
          <w:u w:val="single"/>
        </w:rPr>
        <w:t>ÖRNEK 6: ORTAK GİRİŞİ İLE SERMAYE ARTIRIMI VAR VE NAKİT OLARAK ARTIRIM YAPILACAK İSE</w:t>
      </w:r>
    </w:p>
    <w:p w:rsidR="002F35C7" w:rsidRDefault="002F35C7" w:rsidP="002F35C7">
      <w:pPr>
        <w:jc w:val="both"/>
        <w:rPr>
          <w:rFonts w:ascii="Arial" w:hAnsi="Arial" w:cs="Arial"/>
          <w:sz w:val="24"/>
          <w:szCs w:val="24"/>
        </w:rPr>
      </w:pPr>
      <w:r w:rsidRPr="00294F69">
        <w:rPr>
          <w:rFonts w:ascii="Arial" w:hAnsi="Arial" w:cs="Arial"/>
          <w:sz w:val="24"/>
          <w:szCs w:val="24"/>
        </w:rPr>
        <w:t xml:space="preserve">Önceki sermayenin tamamı ödenmiştir. </w:t>
      </w:r>
      <w:r w:rsidRPr="00B91783">
        <w:rPr>
          <w:rFonts w:ascii="Arial" w:hAnsi="Arial" w:cs="Arial"/>
          <w:sz w:val="24"/>
          <w:szCs w:val="24"/>
        </w:rPr>
        <w:t xml:space="preserve">Bu defa artırılan </w:t>
      </w:r>
      <w:proofErr w:type="gramStart"/>
      <w:r>
        <w:rPr>
          <w:rFonts w:ascii="Arial" w:hAnsi="Arial" w:cs="Arial"/>
          <w:sz w:val="24"/>
          <w:szCs w:val="24"/>
        </w:rPr>
        <w:t>…</w:t>
      </w:r>
      <w:r w:rsidRPr="000F7823">
        <w:rPr>
          <w:rFonts w:ascii="Arial" w:hAnsi="Arial" w:cs="Arial"/>
          <w:sz w:val="24"/>
          <w:szCs w:val="24"/>
        </w:rPr>
        <w:t>………….</w:t>
      </w:r>
      <w:proofErr w:type="gramEnd"/>
      <w:r w:rsidRPr="000F7823">
        <w:rPr>
          <w:rFonts w:ascii="Arial" w:hAnsi="Arial" w:cs="Arial"/>
          <w:sz w:val="24"/>
          <w:szCs w:val="24"/>
        </w:rPr>
        <w:t xml:space="preserve"> TL.’</w:t>
      </w:r>
      <w:proofErr w:type="spellStart"/>
      <w:r w:rsidRPr="000F7823">
        <w:rPr>
          <w:rFonts w:ascii="Arial" w:hAnsi="Arial" w:cs="Arial"/>
          <w:sz w:val="24"/>
          <w:szCs w:val="24"/>
        </w:rPr>
        <w:t>nin</w:t>
      </w:r>
      <w:proofErr w:type="spellEnd"/>
      <w:r w:rsidRPr="000F782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tamamı</w:t>
      </w:r>
      <w:r w:rsidRPr="000F7823">
        <w:rPr>
          <w:rFonts w:ascii="Arial" w:hAnsi="Arial" w:cs="Arial"/>
          <w:sz w:val="24"/>
          <w:szCs w:val="24"/>
        </w:rPr>
        <w:t xml:space="preserve"> nakdi olarak</w:t>
      </w:r>
      <w:r>
        <w:rPr>
          <w:rFonts w:ascii="Arial" w:hAnsi="Arial" w:cs="Arial"/>
          <w:sz w:val="24"/>
          <w:szCs w:val="24"/>
        </w:rPr>
        <w:t xml:space="preserve"> </w:t>
      </w:r>
      <w:r w:rsidRPr="000F7823">
        <w:rPr>
          <w:rFonts w:ascii="Arial" w:hAnsi="Arial" w:cs="Arial"/>
          <w:sz w:val="24"/>
          <w:szCs w:val="24"/>
        </w:rPr>
        <w:t>taahhüt edilmiştir. Nakden taahhüt edilen tutarın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Style w:val="FontStyle146"/>
          <w:sz w:val="24"/>
          <w:szCs w:val="24"/>
        </w:rPr>
        <w:t>……………….</w:t>
      </w:r>
      <w:proofErr w:type="gramEnd"/>
      <w:r>
        <w:rPr>
          <w:rStyle w:val="FontStyle146"/>
          <w:sz w:val="24"/>
          <w:szCs w:val="24"/>
        </w:rPr>
        <w:t xml:space="preserve"> TL’si</w:t>
      </w:r>
      <w:r w:rsidRPr="00513908">
        <w:rPr>
          <w:rStyle w:val="FontStyle14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yeni ortak </w:t>
      </w:r>
      <w:proofErr w:type="gramStart"/>
      <w:r>
        <w:rPr>
          <w:rFonts w:ascii="Arial" w:hAnsi="Arial" w:cs="Arial"/>
          <w:sz w:val="24"/>
          <w:szCs w:val="24"/>
        </w:rPr>
        <w:t>………………..</w:t>
      </w:r>
      <w:proofErr w:type="gramEnd"/>
      <w:r>
        <w:rPr>
          <w:rFonts w:ascii="Arial" w:hAnsi="Arial" w:cs="Arial"/>
          <w:sz w:val="24"/>
          <w:szCs w:val="24"/>
        </w:rPr>
        <w:t xml:space="preserve"> T.C. Kimlik </w:t>
      </w:r>
      <w:proofErr w:type="spellStart"/>
      <w:r>
        <w:rPr>
          <w:rFonts w:ascii="Arial" w:hAnsi="Arial" w:cs="Arial"/>
          <w:sz w:val="24"/>
          <w:szCs w:val="24"/>
        </w:rPr>
        <w:t>nolu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………………..</w:t>
      </w:r>
      <w:proofErr w:type="gramEnd"/>
      <w:r>
        <w:rPr>
          <w:rFonts w:ascii="Arial" w:hAnsi="Arial" w:cs="Arial"/>
          <w:sz w:val="24"/>
          <w:szCs w:val="24"/>
        </w:rPr>
        <w:t xml:space="preserve"> tarafından,</w:t>
      </w:r>
      <w:r w:rsidRPr="000F782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geriye kalan </w:t>
      </w:r>
      <w:proofErr w:type="gramStart"/>
      <w:r>
        <w:rPr>
          <w:rStyle w:val="FontStyle146"/>
          <w:sz w:val="24"/>
          <w:szCs w:val="24"/>
        </w:rPr>
        <w:t>……………….</w:t>
      </w:r>
      <w:proofErr w:type="gramEnd"/>
      <w:r>
        <w:rPr>
          <w:rStyle w:val="FontStyle146"/>
          <w:sz w:val="24"/>
          <w:szCs w:val="24"/>
        </w:rPr>
        <w:t xml:space="preserve"> TL’si</w:t>
      </w:r>
      <w:r w:rsidRPr="00513908">
        <w:rPr>
          <w:rStyle w:val="FontStyle146"/>
          <w:sz w:val="24"/>
          <w:szCs w:val="24"/>
        </w:rPr>
        <w:t xml:space="preserve"> </w:t>
      </w:r>
      <w:r>
        <w:rPr>
          <w:rStyle w:val="FontStyle146"/>
          <w:sz w:val="24"/>
          <w:szCs w:val="24"/>
        </w:rPr>
        <w:t xml:space="preserve">ise mevcut diğer ortaklar tarafından payları oranında </w:t>
      </w:r>
      <w:r>
        <w:rPr>
          <w:rFonts w:ascii="Arial" w:hAnsi="Arial" w:cs="Arial"/>
          <w:sz w:val="24"/>
          <w:szCs w:val="24"/>
        </w:rPr>
        <w:t>tescilden önce ödenmiştir</w:t>
      </w:r>
      <w:r w:rsidRPr="000F7823">
        <w:rPr>
          <w:rFonts w:ascii="Arial" w:hAnsi="Arial" w:cs="Arial"/>
          <w:sz w:val="24"/>
          <w:szCs w:val="24"/>
        </w:rPr>
        <w:t xml:space="preserve">. </w:t>
      </w:r>
    </w:p>
    <w:p w:rsidR="0024144F" w:rsidRPr="002F35C7" w:rsidRDefault="002F35C7" w:rsidP="002F35C7">
      <w:pPr>
        <w:jc w:val="both"/>
      </w:pPr>
      <w:r w:rsidRPr="00A91E8A">
        <w:rPr>
          <w:rFonts w:ascii="Arial" w:hAnsi="Arial" w:cs="Arial"/>
          <w:sz w:val="24"/>
          <w:szCs w:val="24"/>
          <w:highlight w:val="yellow"/>
        </w:rPr>
        <w:t>NOT: Tescilden önce ödendiği yazılması halinde</w:t>
      </w:r>
      <w:r>
        <w:rPr>
          <w:rFonts w:ascii="Arial" w:hAnsi="Arial" w:cs="Arial"/>
          <w:sz w:val="24"/>
          <w:szCs w:val="24"/>
          <w:highlight w:val="yellow"/>
        </w:rPr>
        <w:t>, ödenecek tutar</w:t>
      </w:r>
      <w:r w:rsidRPr="00A91E8A">
        <w:rPr>
          <w:rFonts w:ascii="Arial" w:hAnsi="Arial" w:cs="Arial"/>
          <w:sz w:val="24"/>
          <w:szCs w:val="24"/>
          <w:highlight w:val="yellow"/>
        </w:rPr>
        <w:t xml:space="preserve"> şirketin banka hesabına bloke olarak yatırılmalı ve bankadan bloke mektubu alınarak</w:t>
      </w:r>
      <w:r>
        <w:rPr>
          <w:rFonts w:ascii="Arial" w:hAnsi="Arial" w:cs="Arial"/>
          <w:sz w:val="24"/>
          <w:szCs w:val="24"/>
          <w:highlight w:val="yellow"/>
        </w:rPr>
        <w:t xml:space="preserve"> tescil esnasında</w:t>
      </w:r>
      <w:r w:rsidRPr="00A91E8A">
        <w:rPr>
          <w:rFonts w:ascii="Arial" w:hAnsi="Arial" w:cs="Arial"/>
          <w:sz w:val="24"/>
          <w:szCs w:val="24"/>
          <w:highlight w:val="yellow"/>
        </w:rPr>
        <w:t xml:space="preserve"> mektup aslı müdürlüğe ibraz edilmelidir.</w:t>
      </w:r>
      <w:r w:rsidRPr="00DD09F9">
        <w:t xml:space="preserve"> </w:t>
      </w:r>
    </w:p>
    <w:sectPr w:rsidR="0024144F" w:rsidRPr="002F35C7" w:rsidSect="00A91E8A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9F9"/>
    <w:rsid w:val="000F7823"/>
    <w:rsid w:val="00137BA7"/>
    <w:rsid w:val="001E0B61"/>
    <w:rsid w:val="001F1864"/>
    <w:rsid w:val="0024144F"/>
    <w:rsid w:val="002502F7"/>
    <w:rsid w:val="002C50D1"/>
    <w:rsid w:val="002F35C7"/>
    <w:rsid w:val="00377E9A"/>
    <w:rsid w:val="00390C7D"/>
    <w:rsid w:val="00400381"/>
    <w:rsid w:val="00573EA2"/>
    <w:rsid w:val="008A4CC3"/>
    <w:rsid w:val="00B71256"/>
    <w:rsid w:val="00C46250"/>
    <w:rsid w:val="00DD09F9"/>
    <w:rsid w:val="00DD1296"/>
    <w:rsid w:val="00F425D5"/>
    <w:rsid w:val="00FF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5C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D0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92">
    <w:name w:val="Style92"/>
    <w:basedOn w:val="Normal"/>
    <w:uiPriority w:val="99"/>
    <w:rsid w:val="00DD09F9"/>
    <w:pPr>
      <w:widowControl w:val="0"/>
      <w:autoSpaceDE w:val="0"/>
      <w:autoSpaceDN w:val="0"/>
      <w:adjustRightInd w:val="0"/>
      <w:spacing w:after="0" w:line="187" w:lineRule="exact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FontStyle145">
    <w:name w:val="Font Style145"/>
    <w:uiPriority w:val="99"/>
    <w:rsid w:val="00B71256"/>
    <w:rPr>
      <w:rFonts w:ascii="Arial" w:hAnsi="Arial" w:cs="Arial"/>
      <w:b/>
      <w:bCs/>
      <w:color w:val="000000"/>
      <w:sz w:val="16"/>
      <w:szCs w:val="16"/>
    </w:rPr>
  </w:style>
  <w:style w:type="character" w:customStyle="1" w:styleId="FontStyle146">
    <w:name w:val="Font Style146"/>
    <w:uiPriority w:val="99"/>
    <w:rsid w:val="00B71256"/>
    <w:rPr>
      <w:rFonts w:ascii="Arial" w:hAnsi="Arial" w:cs="Arial"/>
      <w:color w:val="000000"/>
      <w:sz w:val="16"/>
      <w:szCs w:val="16"/>
    </w:rPr>
  </w:style>
  <w:style w:type="paragraph" w:customStyle="1" w:styleId="Style7">
    <w:name w:val="Style7"/>
    <w:basedOn w:val="Normal"/>
    <w:uiPriority w:val="99"/>
    <w:rsid w:val="001F18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yle70">
    <w:name w:val="Style70"/>
    <w:basedOn w:val="Normal"/>
    <w:uiPriority w:val="99"/>
    <w:rsid w:val="001F186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5C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D0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92">
    <w:name w:val="Style92"/>
    <w:basedOn w:val="Normal"/>
    <w:uiPriority w:val="99"/>
    <w:rsid w:val="00DD09F9"/>
    <w:pPr>
      <w:widowControl w:val="0"/>
      <w:autoSpaceDE w:val="0"/>
      <w:autoSpaceDN w:val="0"/>
      <w:adjustRightInd w:val="0"/>
      <w:spacing w:after="0" w:line="187" w:lineRule="exact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FontStyle145">
    <w:name w:val="Font Style145"/>
    <w:uiPriority w:val="99"/>
    <w:rsid w:val="00B71256"/>
    <w:rPr>
      <w:rFonts w:ascii="Arial" w:hAnsi="Arial" w:cs="Arial"/>
      <w:b/>
      <w:bCs/>
      <w:color w:val="000000"/>
      <w:sz w:val="16"/>
      <w:szCs w:val="16"/>
    </w:rPr>
  </w:style>
  <w:style w:type="character" w:customStyle="1" w:styleId="FontStyle146">
    <w:name w:val="Font Style146"/>
    <w:uiPriority w:val="99"/>
    <w:rsid w:val="00B71256"/>
    <w:rPr>
      <w:rFonts w:ascii="Arial" w:hAnsi="Arial" w:cs="Arial"/>
      <w:color w:val="000000"/>
      <w:sz w:val="16"/>
      <w:szCs w:val="16"/>
    </w:rPr>
  </w:style>
  <w:style w:type="paragraph" w:customStyle="1" w:styleId="Style7">
    <w:name w:val="Style7"/>
    <w:basedOn w:val="Normal"/>
    <w:uiPriority w:val="99"/>
    <w:rsid w:val="001F18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yle70">
    <w:name w:val="Style70"/>
    <w:basedOn w:val="Normal"/>
    <w:uiPriority w:val="99"/>
    <w:rsid w:val="001F186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TSCL01</dc:creator>
  <cp:lastModifiedBy>TSCL01</cp:lastModifiedBy>
  <cp:revision>3</cp:revision>
  <dcterms:created xsi:type="dcterms:W3CDTF">2024-04-19T08:50:00Z</dcterms:created>
  <dcterms:modified xsi:type="dcterms:W3CDTF">2025-07-25T07:14:00Z</dcterms:modified>
</cp:coreProperties>
</file>